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E8CF" w14:textId="77777777" w:rsidR="00B532F6" w:rsidRPr="00B532F6" w:rsidRDefault="00B532F6">
      <w:pPr>
        <w:rPr>
          <w:b/>
          <w:noProof/>
          <w:sz w:val="28"/>
          <w:lang w:eastAsia="en-GB"/>
        </w:rPr>
      </w:pPr>
      <w:r w:rsidRPr="00B532F6">
        <w:rPr>
          <w:b/>
          <w:noProof/>
          <w:sz w:val="28"/>
          <w:lang w:eastAsia="en-GB"/>
        </w:rPr>
        <w:t>Focus your search changes on homescreen</w:t>
      </w:r>
    </w:p>
    <w:p w14:paraId="1EED10C9" w14:textId="77777777" w:rsidR="00B92B92" w:rsidRDefault="00A67E56">
      <w:pPr>
        <w:rPr>
          <w:noProof/>
          <w:lang w:eastAsia="en-GB"/>
        </w:rPr>
      </w:pPr>
      <w:r>
        <w:rPr>
          <w:noProof/>
          <w:lang w:eastAsia="en-GB"/>
        </w:rPr>
        <w:t>Swap the Virtual On Demand and Focus your Search button position.</w:t>
      </w:r>
    </w:p>
    <w:p w14:paraId="07A9C2B8" w14:textId="77777777" w:rsidR="00A67E56" w:rsidRDefault="00A67E56">
      <w:pPr>
        <w:rPr>
          <w:noProof/>
          <w:lang w:eastAsia="en-GB"/>
        </w:rPr>
      </w:pPr>
      <w:r>
        <w:rPr>
          <w:noProof/>
          <w:lang w:eastAsia="en-GB"/>
        </w:rPr>
        <w:t>Change Focus Your Search copy to ‘Subject Search’.</w:t>
      </w:r>
    </w:p>
    <w:p w14:paraId="169FBC34" w14:textId="77777777" w:rsidR="00A67E56" w:rsidRDefault="00A67E56">
      <w:r>
        <w:rPr>
          <w:noProof/>
          <w:lang w:eastAsia="en-GB"/>
        </w:rPr>
        <w:drawing>
          <wp:inline distT="0" distB="0" distL="0" distR="0" wp14:anchorId="728C31DC" wp14:editId="0761BE29">
            <wp:extent cx="6645910" cy="37382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3C294" w14:textId="77777777" w:rsidR="00A67E56" w:rsidRDefault="00A67E56"/>
    <w:p w14:paraId="704C5744" w14:textId="77777777" w:rsidR="00A67E56" w:rsidRDefault="00A67E56">
      <w:r>
        <w:t>Subject search to open or be a drop-down list below the button which can be scrolled through and not open the side-window as it does now:</w:t>
      </w:r>
    </w:p>
    <w:p w14:paraId="3BBCD20D" w14:textId="77777777" w:rsidR="00A67E56" w:rsidRDefault="00A67E56">
      <w:r>
        <w:rPr>
          <w:noProof/>
          <w:lang w:eastAsia="en-GB"/>
        </w:rPr>
        <w:drawing>
          <wp:inline distT="0" distB="0" distL="0" distR="0" wp14:anchorId="4BC8DA79" wp14:editId="73723AE8">
            <wp:extent cx="6645910" cy="37382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0A6C" w14:textId="77777777" w:rsidR="00A67E56" w:rsidRDefault="00A67E56">
      <w:r>
        <w:br w:type="page"/>
      </w:r>
    </w:p>
    <w:p w14:paraId="1C43B8F0" w14:textId="77777777" w:rsidR="00A67E56" w:rsidRDefault="00A67E56">
      <w:r>
        <w:lastRenderedPageBreak/>
        <w:t>The list must only be the ‘top-level’ subject categories and not be expandable. It should NOT have checkboxes and the mouse pointer / scroll wheel should be use to select one category.</w:t>
      </w:r>
      <w:r w:rsidR="00B532F6">
        <w:t xml:space="preserve"> Note button shown below would be in middle in this new design so loads of horizontal space for the top-level category names.</w:t>
      </w:r>
    </w:p>
    <w:p w14:paraId="6D1A91A5" w14:textId="77777777" w:rsidR="00A67E56" w:rsidRDefault="00A67E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AC627" wp14:editId="4FA080FC">
                <wp:simplePos x="0" y="0"/>
                <wp:positionH relativeFrom="column">
                  <wp:posOffset>5238433</wp:posOffset>
                </wp:positionH>
                <wp:positionV relativeFrom="paragraph">
                  <wp:posOffset>3125787</wp:posOffset>
                </wp:positionV>
                <wp:extent cx="252731" cy="157013"/>
                <wp:effectExtent l="47942" t="9208" r="42863" b="23812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14805">
                          <a:off x="0" y="0"/>
                          <a:ext cx="252731" cy="1570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61E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412.5pt;margin-top:246.1pt;width:19.9pt;height:12.35pt;rotation:-762969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" adj="1489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133F0" wp14:editId="06B2781A">
                <wp:simplePos x="0" y="0"/>
                <wp:positionH relativeFrom="column">
                  <wp:posOffset>3898900</wp:posOffset>
                </wp:positionH>
                <wp:positionV relativeFrom="paragraph">
                  <wp:posOffset>2514600</wp:posOffset>
                </wp:positionV>
                <wp:extent cx="1936750" cy="11684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E5392" w14:textId="77777777" w:rsidR="00A67E56" w:rsidRDefault="00A67E56" w:rsidP="00A67E5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Anaesthesia and peri-operative medicine</w:t>
                            </w:r>
                          </w:p>
                          <w:p w14:paraId="3458D956" w14:textId="77777777" w:rsidR="00A67E56" w:rsidRDefault="00A67E56" w:rsidP="00A67E5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Business development</w:t>
                            </w:r>
                          </w:p>
                          <w:p w14:paraId="4F969527" w14:textId="77777777" w:rsidR="00A67E56" w:rsidRDefault="00A67E56" w:rsidP="00A67E5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Career development</w:t>
                            </w:r>
                          </w:p>
                          <w:p w14:paraId="5EE4DBFF" w14:textId="77777777" w:rsidR="00A67E56" w:rsidRDefault="00A67E56" w:rsidP="00A67E5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Climate change and sustainability</w:t>
                            </w:r>
                          </w:p>
                          <w:p w14:paraId="0CD8B5E2" w14:textId="77777777" w:rsidR="00A67E56" w:rsidRDefault="00A67E56" w:rsidP="00A67E5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  <w:p w14:paraId="70C65652" w14:textId="77777777" w:rsidR="00A67E56" w:rsidRDefault="00A67E56" w:rsidP="00A67E5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Community and primary care</w:t>
                            </w:r>
                          </w:p>
                          <w:p w14:paraId="03EA82FA" w14:textId="77777777" w:rsidR="00A67E56" w:rsidRDefault="00A67E56" w:rsidP="00A67E5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Critical cared</w:t>
                            </w:r>
                          </w:p>
                          <w:p w14:paraId="56AF559C" w14:textId="77777777" w:rsidR="00A67E56" w:rsidRDefault="00A67E56" w:rsidP="00A67E56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Dentistry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07pt;margin-top:198pt;width:152.5pt;height:9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" fillcolor="white [3212]" strokecolor="#1f4d78 [1604]" strokeweight="1pt">
                <v:textbox>
                  <w:txbxContent>
                    <w:p w:rsidR="00A67E56" w:rsidRDefault="00A67E56" w:rsidP="00A67E56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Anaesthesia and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</w:rPr>
                        <w:t>peri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</w:rPr>
                        <w:t>-operative medicine</w:t>
                      </w:r>
                    </w:p>
                    <w:p w:rsidR="00A67E56" w:rsidRDefault="00A67E56" w:rsidP="00A67E56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Business development</w:t>
                      </w:r>
                    </w:p>
                    <w:p w:rsidR="00A67E56" w:rsidRDefault="00A67E56" w:rsidP="00A67E56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Career development</w:t>
                      </w:r>
                    </w:p>
                    <w:p w:rsidR="00A67E56" w:rsidRDefault="00A67E56" w:rsidP="00A67E56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Climate change and sustainability</w:t>
                      </w:r>
                    </w:p>
                    <w:p w:rsidR="00A67E56" w:rsidRDefault="00A67E56" w:rsidP="00A67E56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Communication</w:t>
                      </w:r>
                    </w:p>
                    <w:p w:rsidR="00A67E56" w:rsidRDefault="00A67E56" w:rsidP="00A67E56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Community and primary care</w:t>
                      </w:r>
                    </w:p>
                    <w:p w:rsidR="00A67E56" w:rsidRDefault="00A67E56" w:rsidP="00A67E56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Critical cared</w:t>
                      </w:r>
                    </w:p>
                    <w:p w:rsidR="00A67E56" w:rsidRDefault="00A67E56" w:rsidP="00A67E56">
                      <w:pPr>
                        <w:spacing w:after="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Dentistry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7B61EDE" wp14:editId="70CADE92">
            <wp:extent cx="6645910" cy="37382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26B91" w14:textId="77777777" w:rsidR="00A67E56" w:rsidRDefault="00A67E56"/>
    <w:p w14:paraId="07F560A3" w14:textId="77777777" w:rsidR="00A67E56" w:rsidRDefault="00A67E56">
      <w:r>
        <w:t xml:space="preserve">When a top-level category is selected, the site applies this and moves onto the FIND EDUCATION page (with the appropriate one top-level </w:t>
      </w:r>
      <w:r w:rsidR="00B532F6">
        <w:t>category selected in CATEGORIES (arrowed).</w:t>
      </w:r>
    </w:p>
    <w:p w14:paraId="6B890136" w14:textId="77777777" w:rsidR="00A67E56" w:rsidRDefault="00B532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98286" wp14:editId="1AA10F58">
                <wp:simplePos x="0" y="0"/>
                <wp:positionH relativeFrom="column">
                  <wp:posOffset>685801</wp:posOffset>
                </wp:positionH>
                <wp:positionV relativeFrom="paragraph">
                  <wp:posOffset>2402205</wp:posOffset>
                </wp:positionV>
                <wp:extent cx="1174750" cy="679450"/>
                <wp:effectExtent l="95250" t="0" r="120650" b="254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36273">
                          <a:off x="0" y="0"/>
                          <a:ext cx="1174750" cy="679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65CA7" id="Right Arrow 11" o:spid="_x0000_s1026" type="#_x0000_t13" style="position:absolute;margin-left:54pt;margin-top:189.15pt;width:92.5pt;height:53.5pt;rotation:-7824700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" adj="15354" fillcolor="#5b9bd5 [3204]" strokecolor="#1f4d78 [1604]" strokeweight="1pt"/>
            </w:pict>
          </mc:Fallback>
        </mc:AlternateContent>
      </w:r>
      <w:r w:rsidR="00A67E56">
        <w:rPr>
          <w:noProof/>
          <w:lang w:eastAsia="en-GB"/>
        </w:rPr>
        <w:drawing>
          <wp:inline distT="0" distB="0" distL="0" distR="0" wp14:anchorId="2FD67371" wp14:editId="51179309">
            <wp:extent cx="6645910" cy="373824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09859" w14:textId="794A8654" w:rsidR="00B532F6" w:rsidRDefault="00B532F6"/>
    <w:p w14:paraId="3B103CA0" w14:textId="40144D92" w:rsidR="008448F6" w:rsidRDefault="008448F6">
      <w:r>
        <w:t>Hopefully this will all work well on the mobile site too.</w:t>
      </w:r>
    </w:p>
    <w:sectPr w:rsidR="008448F6" w:rsidSect="00A67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E0"/>
    <w:rsid w:val="008448F6"/>
    <w:rsid w:val="00A67E56"/>
    <w:rsid w:val="00B345E0"/>
    <w:rsid w:val="00B532F6"/>
    <w:rsid w:val="00B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E06C"/>
  <w15:chartTrackingRefBased/>
  <w15:docId w15:val="{CC006318-9390-45FF-9050-92292675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CDDFT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Hixson Richard (RXP) Consultant Anaesthetist</dc:creator>
  <cp:keywords/>
  <dc:description/>
  <cp:lastModifiedBy>Richard Hixson</cp:lastModifiedBy>
  <cp:revision>3</cp:revision>
  <dcterms:created xsi:type="dcterms:W3CDTF">2022-01-23T15:57:00Z</dcterms:created>
  <dcterms:modified xsi:type="dcterms:W3CDTF">2022-01-27T12:24:00Z</dcterms:modified>
</cp:coreProperties>
</file>